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7A534" w14:textId="164BE000" w:rsidR="004E3809" w:rsidRDefault="0043098E" w:rsidP="008F348C">
      <w:pPr>
        <w:pStyle w:val="Heading3"/>
        <w:jc w:val="center"/>
        <w:rPr>
          <w:rFonts w:cstheme="majorHAnsi"/>
          <w:b/>
          <w:bCs/>
          <w:color w:val="auto"/>
          <w:sz w:val="32"/>
          <w:szCs w:val="32"/>
          <w:u w:val="single"/>
        </w:rPr>
      </w:pPr>
      <w:r>
        <w:rPr>
          <w:noProof/>
        </w:rPr>
        <w:drawing>
          <wp:inline distT="0" distB="0" distL="0" distR="0" wp14:anchorId="77DD2382" wp14:editId="79A82550">
            <wp:extent cx="2156460" cy="500380"/>
            <wp:effectExtent l="0" t="0" r="0" b="0"/>
            <wp:docPr id="2" name="Picture 1" descr="C:\Users\CMCuthbertson\AppData\Local\Microsoft\Windows\Temporary Internet Files\Content.Outlook\AI19US12\Lothian logo-01 (002).jpg">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descr="C:\Users\CMCuthbertson\AppData\Local\Microsoft\Windows\Temporary Internet Files\Content.Outlook\AI19US12\Lothian logo-01 (002).jpg">
                      <a:extLst>
                        <a:ext uri="{FF2B5EF4-FFF2-40B4-BE49-F238E27FC236}">
                          <a16:creationId xmlns:a16="http://schemas.microsoft.com/office/drawing/2014/main" id="{00000000-0008-0000-0000-000002000000}"/>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6460" cy="500380"/>
                    </a:xfrm>
                    <a:prstGeom prst="rect">
                      <a:avLst/>
                    </a:prstGeom>
                    <a:noFill/>
                    <a:ln>
                      <a:noFill/>
                    </a:ln>
                  </pic:spPr>
                </pic:pic>
              </a:graphicData>
            </a:graphic>
          </wp:inline>
        </w:drawing>
      </w:r>
    </w:p>
    <w:p w14:paraId="63E0A92F" w14:textId="74EE3343" w:rsidR="00BB2A6C" w:rsidRDefault="00470C7D" w:rsidP="0044208B">
      <w:pPr>
        <w:pStyle w:val="Heading3"/>
        <w:jc w:val="center"/>
        <w:rPr>
          <w:rFonts w:cstheme="majorHAnsi"/>
          <w:b/>
          <w:bCs/>
          <w:color w:val="auto"/>
          <w:sz w:val="28"/>
          <w:szCs w:val="28"/>
          <w:u w:val="single"/>
        </w:rPr>
      </w:pPr>
      <w:r w:rsidRPr="0043098E">
        <w:rPr>
          <w:rFonts w:cstheme="majorHAnsi"/>
          <w:b/>
          <w:bCs/>
          <w:color w:val="auto"/>
          <w:sz w:val="28"/>
          <w:szCs w:val="28"/>
          <w:u w:val="single"/>
        </w:rPr>
        <w:t>Mid-Safety Inspection Check</w:t>
      </w:r>
      <w:r w:rsidR="00AE5B66">
        <w:rPr>
          <w:rFonts w:cstheme="majorHAnsi"/>
          <w:b/>
          <w:bCs/>
          <w:color w:val="auto"/>
          <w:sz w:val="28"/>
          <w:szCs w:val="28"/>
          <w:u w:val="single"/>
        </w:rPr>
        <w:t xml:space="preserve"> Procedure</w:t>
      </w:r>
    </w:p>
    <w:p w14:paraId="12C6948F" w14:textId="77777777" w:rsidR="0044208B" w:rsidRPr="0044208B" w:rsidRDefault="0044208B" w:rsidP="0044208B"/>
    <w:p w14:paraId="445A2100" w14:textId="77777777" w:rsidR="004959B7" w:rsidRPr="004529B8" w:rsidRDefault="00A4254A" w:rsidP="00DA3478">
      <w:pPr>
        <w:jc w:val="both"/>
        <w:rPr>
          <w:rStyle w:val="Heading3Char"/>
          <w:b/>
          <w:color w:val="auto"/>
          <w:u w:val="single"/>
        </w:rPr>
      </w:pPr>
      <w:r w:rsidRPr="004529B8">
        <w:rPr>
          <w:rStyle w:val="Heading3Char"/>
          <w:b/>
          <w:color w:val="auto"/>
          <w:u w:val="single"/>
        </w:rPr>
        <w:t>Purpose:</w:t>
      </w:r>
    </w:p>
    <w:p w14:paraId="40F95C6E" w14:textId="037225FF" w:rsidR="008F348C" w:rsidRPr="008F348C" w:rsidRDefault="00470C7D" w:rsidP="00DA3478">
      <w:pPr>
        <w:jc w:val="both"/>
        <w:rPr>
          <w:rFonts w:eastAsia="Times New Roman"/>
        </w:rPr>
      </w:pPr>
      <w:r>
        <w:rPr>
          <w:rFonts w:eastAsia="Times New Roman"/>
        </w:rPr>
        <w:t>To</w:t>
      </w:r>
      <w:r w:rsidR="00A41613">
        <w:rPr>
          <w:rFonts w:eastAsia="Times New Roman"/>
        </w:rPr>
        <w:t xml:space="preserve"> highlight any vehicle defects</w:t>
      </w:r>
      <w:r w:rsidR="002E6E15">
        <w:rPr>
          <w:rFonts w:eastAsia="Times New Roman"/>
        </w:rPr>
        <w:t xml:space="preserve"> thus</w:t>
      </w:r>
      <w:r>
        <w:rPr>
          <w:rFonts w:eastAsia="Times New Roman"/>
        </w:rPr>
        <w:t xml:space="preserve"> prevent</w:t>
      </w:r>
      <w:r w:rsidR="002E6E15">
        <w:rPr>
          <w:rFonts w:eastAsia="Times New Roman"/>
        </w:rPr>
        <w:t>ing</w:t>
      </w:r>
      <w:r>
        <w:rPr>
          <w:rFonts w:eastAsia="Times New Roman"/>
        </w:rPr>
        <w:t xml:space="preserve"> breakdowns and </w:t>
      </w:r>
      <w:r w:rsidR="002E6E15">
        <w:rPr>
          <w:rFonts w:eastAsia="Times New Roman"/>
        </w:rPr>
        <w:t xml:space="preserve">to </w:t>
      </w:r>
      <w:r>
        <w:rPr>
          <w:rFonts w:eastAsia="Times New Roman"/>
        </w:rPr>
        <w:t xml:space="preserve">improve </w:t>
      </w:r>
      <w:r w:rsidR="002E6E15">
        <w:rPr>
          <w:rFonts w:eastAsia="Times New Roman"/>
        </w:rPr>
        <w:t xml:space="preserve">the </w:t>
      </w:r>
      <w:r>
        <w:rPr>
          <w:rFonts w:eastAsia="Times New Roman"/>
        </w:rPr>
        <w:t xml:space="preserve">reliability </w:t>
      </w:r>
      <w:r w:rsidR="008F348C">
        <w:rPr>
          <w:rFonts w:eastAsia="Times New Roman"/>
        </w:rPr>
        <w:t>and safety</w:t>
      </w:r>
      <w:r w:rsidR="002E6E15">
        <w:rPr>
          <w:rFonts w:eastAsia="Times New Roman"/>
        </w:rPr>
        <w:t xml:space="preserve"> of our vehicles</w:t>
      </w:r>
      <w:r>
        <w:rPr>
          <w:rFonts w:eastAsia="Times New Roman"/>
        </w:rPr>
        <w:t xml:space="preserve"> between the scheduled maintenance</w:t>
      </w:r>
      <w:r w:rsidR="008F348C">
        <w:rPr>
          <w:rFonts w:eastAsia="Times New Roman"/>
        </w:rPr>
        <w:t xml:space="preserve"> inspection</w:t>
      </w:r>
      <w:r w:rsidR="002E6E15">
        <w:rPr>
          <w:rFonts w:eastAsia="Times New Roman"/>
        </w:rPr>
        <w:t>s</w:t>
      </w:r>
      <w:r>
        <w:rPr>
          <w:rFonts w:eastAsia="Times New Roman"/>
        </w:rPr>
        <w:t>.</w:t>
      </w:r>
    </w:p>
    <w:p w14:paraId="424885C4" w14:textId="2121FA6E" w:rsidR="00DC0060" w:rsidRPr="004529B8" w:rsidRDefault="00097D9C" w:rsidP="00DA3478">
      <w:pPr>
        <w:jc w:val="both"/>
        <w:rPr>
          <w:rFonts w:asciiTheme="majorHAnsi" w:hAnsiTheme="majorHAnsi" w:cstheme="majorHAnsi"/>
          <w:b/>
          <w:bCs/>
          <w:sz w:val="24"/>
          <w:szCs w:val="24"/>
        </w:rPr>
      </w:pPr>
      <w:r w:rsidRPr="004529B8">
        <w:rPr>
          <w:rFonts w:asciiTheme="majorHAnsi" w:hAnsiTheme="majorHAnsi" w:cstheme="majorHAnsi"/>
          <w:b/>
          <w:bCs/>
          <w:sz w:val="24"/>
          <w:szCs w:val="24"/>
          <w:u w:val="single"/>
        </w:rPr>
        <w:t>Scope:</w:t>
      </w:r>
      <w:r w:rsidR="00DC0060" w:rsidRPr="004529B8">
        <w:rPr>
          <w:rFonts w:asciiTheme="majorHAnsi" w:hAnsiTheme="majorHAnsi" w:cstheme="majorHAnsi"/>
          <w:b/>
          <w:bCs/>
          <w:sz w:val="24"/>
          <w:szCs w:val="24"/>
        </w:rPr>
        <w:t xml:space="preserve"> </w:t>
      </w:r>
    </w:p>
    <w:p w14:paraId="1ED601E4" w14:textId="0981E76D" w:rsidR="00187410" w:rsidRPr="008F348C" w:rsidRDefault="00470C7D" w:rsidP="00DA3478">
      <w:pPr>
        <w:jc w:val="both"/>
        <w:rPr>
          <w:rStyle w:val="Heading3Char"/>
          <w:rFonts w:asciiTheme="minorHAnsi" w:eastAsiaTheme="minorHAnsi" w:hAnsiTheme="minorHAnsi" w:cstheme="minorBidi"/>
          <w:color w:val="auto"/>
          <w:sz w:val="22"/>
          <w:szCs w:val="22"/>
        </w:rPr>
      </w:pPr>
      <w:r>
        <w:t xml:space="preserve">Planned </w:t>
      </w:r>
      <w:r w:rsidR="0007371D">
        <w:t>M</w:t>
      </w:r>
      <w:r>
        <w:t>id</w:t>
      </w:r>
      <w:r w:rsidR="0007371D">
        <w:t>-S</w:t>
      </w:r>
      <w:r>
        <w:t xml:space="preserve">afety </w:t>
      </w:r>
      <w:r w:rsidR="0007371D">
        <w:t>I</w:t>
      </w:r>
      <w:r>
        <w:t xml:space="preserve">nspections </w:t>
      </w:r>
      <w:r w:rsidR="00A41613">
        <w:t>should be</w:t>
      </w:r>
      <w:r>
        <w:t xml:space="preserve"> c</w:t>
      </w:r>
      <w:r w:rsidR="0044208B">
        <w:t>onducted</w:t>
      </w:r>
      <w:r>
        <w:t xml:space="preserve"> </w:t>
      </w:r>
      <w:r w:rsidR="00207932">
        <w:t xml:space="preserve">in the </w:t>
      </w:r>
      <w:r>
        <w:t>2</w:t>
      </w:r>
      <w:r w:rsidR="00207932" w:rsidRPr="00207932">
        <w:rPr>
          <w:vertAlign w:val="superscript"/>
        </w:rPr>
        <w:t>nd</w:t>
      </w:r>
      <w:r>
        <w:t xml:space="preserve"> week</w:t>
      </w:r>
      <w:r w:rsidR="002E6E15">
        <w:t xml:space="preserve"> (</w:t>
      </w:r>
      <w:r w:rsidR="000F23EE">
        <w:t>A</w:t>
      </w:r>
      <w:r w:rsidR="002E6E15">
        <w:t>verage 14 days)</w:t>
      </w:r>
      <w:r>
        <w:t xml:space="preserve"> following a vehicles 28 day scheduled safety inspection,</w:t>
      </w:r>
      <w:r w:rsidR="00C2515E">
        <w:t xml:space="preserve"> they should be carried out by trained staff to </w:t>
      </w:r>
      <w:r>
        <w:rPr>
          <w:rFonts w:eastAsia="Times New Roman"/>
        </w:rPr>
        <w:t xml:space="preserve">highlight any </w:t>
      </w:r>
      <w:r w:rsidR="002E6E15">
        <w:rPr>
          <w:rFonts w:eastAsia="Times New Roman"/>
        </w:rPr>
        <w:t>defects</w:t>
      </w:r>
      <w:r>
        <w:rPr>
          <w:rFonts w:eastAsia="Times New Roman"/>
        </w:rPr>
        <w:t xml:space="preserve"> that may occur</w:t>
      </w:r>
      <w:r w:rsidR="00C2515E">
        <w:rPr>
          <w:rFonts w:eastAsia="Times New Roman"/>
        </w:rPr>
        <w:t xml:space="preserve"> while vehicles are in service.</w:t>
      </w:r>
    </w:p>
    <w:p w14:paraId="13135468" w14:textId="6E09FCA5" w:rsidR="009F17C7" w:rsidRPr="004529B8" w:rsidRDefault="00097D9C" w:rsidP="00DA3478">
      <w:pPr>
        <w:jc w:val="both"/>
        <w:rPr>
          <w:rStyle w:val="Heading3Char"/>
          <w:b/>
          <w:color w:val="auto"/>
          <w:u w:val="single"/>
        </w:rPr>
      </w:pPr>
      <w:r w:rsidRPr="004529B8">
        <w:rPr>
          <w:rStyle w:val="Heading3Char"/>
          <w:b/>
          <w:color w:val="auto"/>
          <w:u w:val="single"/>
        </w:rPr>
        <w:t>Procedure</w:t>
      </w:r>
      <w:r w:rsidR="009F17C7" w:rsidRPr="004529B8">
        <w:rPr>
          <w:rStyle w:val="Heading3Char"/>
          <w:b/>
          <w:color w:val="auto"/>
          <w:u w:val="single"/>
        </w:rPr>
        <w:t>:</w:t>
      </w:r>
    </w:p>
    <w:p w14:paraId="48C01FDF" w14:textId="712E559B" w:rsidR="00C2515E" w:rsidRDefault="00C2515E" w:rsidP="00DA3478">
      <w:pPr>
        <w:jc w:val="both"/>
      </w:pPr>
      <w:r w:rsidRPr="001A4B36">
        <w:rPr>
          <w:b/>
          <w:bCs/>
        </w:rPr>
        <w:t xml:space="preserve">Who </w:t>
      </w:r>
      <w:r w:rsidR="00B161D9">
        <w:rPr>
          <w:b/>
          <w:bCs/>
        </w:rPr>
        <w:t>s</w:t>
      </w:r>
      <w:r w:rsidRPr="001A4B36">
        <w:rPr>
          <w:b/>
          <w:bCs/>
        </w:rPr>
        <w:t xml:space="preserve">hould </w:t>
      </w:r>
      <w:r w:rsidR="00B161D9">
        <w:rPr>
          <w:b/>
          <w:bCs/>
        </w:rPr>
        <w:t>i</w:t>
      </w:r>
      <w:r w:rsidRPr="001A4B36">
        <w:rPr>
          <w:b/>
          <w:bCs/>
        </w:rPr>
        <w:t>nspect</w:t>
      </w:r>
      <w:r w:rsidR="00DE3E01">
        <w:rPr>
          <w:b/>
          <w:bCs/>
        </w:rPr>
        <w:t>?</w:t>
      </w:r>
      <w:r>
        <w:t xml:space="preserve"> – </w:t>
      </w:r>
      <w:r w:rsidR="006E3AB1">
        <w:t>Mid-</w:t>
      </w:r>
      <w:r>
        <w:t xml:space="preserve">Safety Inspections should </w:t>
      </w:r>
      <w:r w:rsidR="002E6E15">
        <w:t xml:space="preserve">only </w:t>
      </w:r>
      <w:r>
        <w:t xml:space="preserve">be carried out by staff that have received the </w:t>
      </w:r>
      <w:r w:rsidR="0044208B">
        <w:t>Lothian V</w:t>
      </w:r>
      <w:r>
        <w:t xml:space="preserve">ehicle </w:t>
      </w:r>
      <w:r w:rsidR="0044208B">
        <w:t>I</w:t>
      </w:r>
      <w:r>
        <w:t xml:space="preserve">nspection training and </w:t>
      </w:r>
      <w:r w:rsidR="0044208B">
        <w:t xml:space="preserve">have </w:t>
      </w:r>
      <w:r>
        <w:t xml:space="preserve">been passed out by the company </w:t>
      </w:r>
      <w:r w:rsidR="0007371D">
        <w:t>Quality &amp; Technical Engineer</w:t>
      </w:r>
      <w:r>
        <w:t xml:space="preserve">. </w:t>
      </w:r>
      <w:r w:rsidR="003B15FC">
        <w:t>Safety checkers</w:t>
      </w:r>
      <w:r w:rsidR="0044208B">
        <w:t xml:space="preserve"> </w:t>
      </w:r>
      <w:r>
        <w:t xml:space="preserve">will be audited </w:t>
      </w:r>
      <w:r w:rsidRPr="00A41613">
        <w:rPr>
          <w:b/>
          <w:bCs/>
          <w:u w:val="single"/>
        </w:rPr>
        <w:t>6 monthly</w:t>
      </w:r>
      <w:r>
        <w:t xml:space="preserve"> </w:t>
      </w:r>
      <w:r w:rsidR="006E3AB1">
        <w:t xml:space="preserve">using section 2 of the </w:t>
      </w:r>
      <w:r w:rsidR="006E3AB1" w:rsidRPr="0044208B">
        <w:rPr>
          <w:b/>
          <w:bCs/>
        </w:rPr>
        <w:t>Vehicle Inspection Training Programme</w:t>
      </w:r>
      <w:r w:rsidR="006E3AB1">
        <w:t>, this will aim to</w:t>
      </w:r>
      <w:r>
        <w:t xml:space="preserve"> ensure their continued competence</w:t>
      </w:r>
      <w:r w:rsidR="00A41613">
        <w:t>.</w:t>
      </w:r>
    </w:p>
    <w:p w14:paraId="6799E5AE" w14:textId="63766B72" w:rsidR="00187410" w:rsidRDefault="00C2515E" w:rsidP="00DA3478">
      <w:pPr>
        <w:jc w:val="both"/>
      </w:pPr>
      <w:r w:rsidRPr="001A4B36">
        <w:rPr>
          <w:b/>
          <w:bCs/>
        </w:rPr>
        <w:t>What should be inspected</w:t>
      </w:r>
      <w:r w:rsidR="00DE3E01">
        <w:rPr>
          <w:b/>
          <w:bCs/>
        </w:rPr>
        <w:t>?</w:t>
      </w:r>
      <w:r>
        <w:t xml:space="preserve"> </w:t>
      </w:r>
      <w:r w:rsidR="001A4B36">
        <w:t xml:space="preserve">- </w:t>
      </w:r>
      <w:r w:rsidR="00A41613">
        <w:t>T</w:t>
      </w:r>
      <w:r w:rsidR="001A4B36">
        <w:t>he</w:t>
      </w:r>
      <w:r>
        <w:t xml:space="preserve"> </w:t>
      </w:r>
      <w:r w:rsidR="006E3AB1">
        <w:t>I</w:t>
      </w:r>
      <w:r w:rsidR="002E6E15">
        <w:t>nspection</w:t>
      </w:r>
      <w:r>
        <w:t xml:space="preserve"> </w:t>
      </w:r>
      <w:r w:rsidR="0044208B">
        <w:t xml:space="preserve">follows a </w:t>
      </w:r>
      <w:r w:rsidR="002E6E15">
        <w:t xml:space="preserve">set </w:t>
      </w:r>
      <w:r w:rsidR="006E3AB1">
        <w:t>standard</w:t>
      </w:r>
      <w:r w:rsidR="002E6E15">
        <w:t xml:space="preserve"> such as</w:t>
      </w:r>
      <w:r>
        <w:t xml:space="preserve"> checking the cab, interior lower and upper saloon, ext</w:t>
      </w:r>
      <w:r w:rsidR="001A4B36">
        <w:t xml:space="preserve">erior including wheels, engine bay area and underside </w:t>
      </w:r>
      <w:r w:rsidR="002E6E15">
        <w:t xml:space="preserve">of </w:t>
      </w:r>
      <w:r w:rsidR="0044208B">
        <w:t xml:space="preserve">the </w:t>
      </w:r>
      <w:r w:rsidR="001A4B36">
        <w:t xml:space="preserve">vehicle. </w:t>
      </w:r>
      <w:r w:rsidR="004529B8" w:rsidRPr="00DB7C84">
        <w:rPr>
          <w:b/>
          <w:bCs/>
          <w:u w:val="single"/>
        </w:rPr>
        <w:t>DVSA minimum standards</w:t>
      </w:r>
      <w:r w:rsidR="004529B8">
        <w:t xml:space="preserve"> and </w:t>
      </w:r>
      <w:r w:rsidR="004529B8" w:rsidRPr="00DB7C84">
        <w:rPr>
          <w:b/>
          <w:bCs/>
          <w:u w:val="single"/>
        </w:rPr>
        <w:t>Lothian Critical Tolerances</w:t>
      </w:r>
      <w:r w:rsidR="004529B8">
        <w:t xml:space="preserve"> should be tak</w:t>
      </w:r>
      <w:r w:rsidR="000F23EE">
        <w:t>en</w:t>
      </w:r>
      <w:r w:rsidR="004529B8">
        <w:t xml:space="preserve"> into account when carrying out inspections </w:t>
      </w:r>
      <w:r w:rsidR="002E6E15">
        <w:t>and reporting defects.</w:t>
      </w:r>
    </w:p>
    <w:p w14:paraId="028890C9" w14:textId="3FED5022" w:rsidR="00DB7C84" w:rsidRPr="002E6E15" w:rsidRDefault="001A4B36" w:rsidP="00DA3478">
      <w:pPr>
        <w:jc w:val="both"/>
        <w:rPr>
          <w:b/>
          <w:bCs/>
        </w:rPr>
      </w:pPr>
      <w:r w:rsidRPr="001A4B36">
        <w:rPr>
          <w:b/>
          <w:bCs/>
        </w:rPr>
        <w:t>What should be carried out</w:t>
      </w:r>
      <w:r w:rsidR="00DE3E01">
        <w:rPr>
          <w:b/>
          <w:bCs/>
        </w:rPr>
        <w:t>?</w:t>
      </w:r>
      <w:r>
        <w:t xml:space="preserve"> – </w:t>
      </w:r>
      <w:r w:rsidR="00A41613">
        <w:t>C</w:t>
      </w:r>
      <w:r>
        <w:t>oolant level checks and pressure test, all fluid levels should be checked and topped up if required</w:t>
      </w:r>
      <w:r w:rsidR="002E6E15">
        <w:t>.</w:t>
      </w:r>
      <w:r>
        <w:t xml:space="preserve"> </w:t>
      </w:r>
      <w:r w:rsidR="002E6E15">
        <w:t>B</w:t>
      </w:r>
      <w:r>
        <w:t xml:space="preserve">rake test with print out, 28-day report should be checked for previous history and any issues identified should </w:t>
      </w:r>
      <w:r w:rsidR="00B161D9">
        <w:t>be examined</w:t>
      </w:r>
      <w:r>
        <w:t xml:space="preserve">. All vehicles </w:t>
      </w:r>
      <w:r w:rsidRPr="00BB2A6C">
        <w:rPr>
          <w:b/>
          <w:bCs/>
        </w:rPr>
        <w:t>MUST</w:t>
      </w:r>
      <w:r>
        <w:t xml:space="preserve"> have their </w:t>
      </w:r>
      <w:r w:rsidRPr="002E6E15">
        <w:rPr>
          <w:b/>
          <w:bCs/>
        </w:rPr>
        <w:t xml:space="preserve">Wheels </w:t>
      </w:r>
      <w:r w:rsidR="006E3AB1">
        <w:rPr>
          <w:b/>
          <w:bCs/>
        </w:rPr>
        <w:t>T</w:t>
      </w:r>
      <w:r w:rsidRPr="002E6E15">
        <w:rPr>
          <w:b/>
          <w:bCs/>
        </w:rPr>
        <w:t>orqued.</w:t>
      </w:r>
    </w:p>
    <w:p w14:paraId="06A27EC5" w14:textId="0138DF8C" w:rsidR="001A4B36" w:rsidRDefault="001A4B36" w:rsidP="00DA3478">
      <w:pPr>
        <w:jc w:val="both"/>
      </w:pPr>
      <w:r w:rsidRPr="001A4B36">
        <w:rPr>
          <w:b/>
          <w:bCs/>
        </w:rPr>
        <w:t>Who should repair</w:t>
      </w:r>
      <w:r w:rsidR="00DE3E01">
        <w:rPr>
          <w:b/>
          <w:bCs/>
        </w:rPr>
        <w:t>?</w:t>
      </w:r>
      <w:r>
        <w:t xml:space="preserve"> – </w:t>
      </w:r>
      <w:r w:rsidR="00A41613">
        <w:t>M</w:t>
      </w:r>
      <w:r>
        <w:t>inor repairs such as securing mirror arms, handles, changing bulbs etc should be carried out by the safety checker</w:t>
      </w:r>
      <w:r w:rsidR="002E6E15">
        <w:t xml:space="preserve"> but still recorded</w:t>
      </w:r>
      <w:r>
        <w:t xml:space="preserve">, any other defects </w:t>
      </w:r>
      <w:r w:rsidR="002E6E15">
        <w:t xml:space="preserve">will be recorded </w:t>
      </w:r>
      <w:r>
        <w:t xml:space="preserve">on the </w:t>
      </w:r>
      <w:r w:rsidR="006E3AB1">
        <w:t>M</w:t>
      </w:r>
      <w:r>
        <w:t>id-</w:t>
      </w:r>
      <w:r w:rsidR="006E3AB1">
        <w:t>S</w:t>
      </w:r>
      <w:r>
        <w:t xml:space="preserve">afety </w:t>
      </w:r>
      <w:r w:rsidR="006E3AB1">
        <w:t>I</w:t>
      </w:r>
      <w:r>
        <w:t xml:space="preserve">nspection sheet for the allocated </w:t>
      </w:r>
      <w:r w:rsidR="00A41613">
        <w:t>engineer</w:t>
      </w:r>
      <w:r>
        <w:t xml:space="preserve"> to repair.</w:t>
      </w:r>
    </w:p>
    <w:p w14:paraId="0F339730" w14:textId="12F56B33" w:rsidR="0044208B" w:rsidRPr="004A449D" w:rsidRDefault="0044208B" w:rsidP="0044208B">
      <w:r w:rsidRPr="0044208B">
        <w:rPr>
          <w:b/>
          <w:bCs/>
        </w:rPr>
        <w:t>Paperwork</w:t>
      </w:r>
      <w:r w:rsidRPr="0044208B">
        <w:t xml:space="preserve"> – Mid-Safety Inspections </w:t>
      </w:r>
      <w:r w:rsidR="003B15FC">
        <w:t xml:space="preserve">and repairs </w:t>
      </w:r>
      <w:r w:rsidRPr="0044208B">
        <w:t>should be completed on Freeway. In the event Freeway is offline and the back-up paperwork is in use this should be signed declaring the work has been carried out and returned to an engineering supervisor who will sign to acknowledge the vehicle is now fit to return to service. A further paperwork check will be carried out by Depot Engineer or Assistant to confirm all work is completed.</w:t>
      </w:r>
    </w:p>
    <w:p w14:paraId="59A9358E" w14:textId="7CB80237" w:rsidR="00207932" w:rsidRDefault="00207932" w:rsidP="00DA3478">
      <w:pPr>
        <w:jc w:val="both"/>
        <w:rPr>
          <w:rFonts w:eastAsia="Times New Roman"/>
        </w:rPr>
      </w:pPr>
      <w:r w:rsidRPr="00207932">
        <w:rPr>
          <w:b/>
          <w:bCs/>
        </w:rPr>
        <w:t xml:space="preserve">Auditing </w:t>
      </w:r>
      <w:r>
        <w:t xml:space="preserve">- </w:t>
      </w:r>
      <w:r>
        <w:rPr>
          <w:rFonts w:eastAsia="Times New Roman"/>
        </w:rPr>
        <w:t>25% of the</w:t>
      </w:r>
      <w:r w:rsidR="009F687C">
        <w:rPr>
          <w:rFonts w:eastAsia="Times New Roman"/>
        </w:rPr>
        <w:t xml:space="preserve"> vehicles due their</w:t>
      </w:r>
      <w:r>
        <w:rPr>
          <w:rFonts w:eastAsia="Times New Roman"/>
        </w:rPr>
        <w:t xml:space="preserve"> scheduled weekly </w:t>
      </w:r>
      <w:r w:rsidR="009F687C">
        <w:rPr>
          <w:rFonts w:eastAsia="Times New Roman"/>
        </w:rPr>
        <w:t>mid-</w:t>
      </w:r>
      <w:r>
        <w:rPr>
          <w:rFonts w:eastAsia="Times New Roman"/>
        </w:rPr>
        <w:t>safety inspections</w:t>
      </w:r>
      <w:r w:rsidR="009F687C">
        <w:rPr>
          <w:rFonts w:eastAsia="Times New Roman"/>
        </w:rPr>
        <w:t xml:space="preserve"> for the </w:t>
      </w:r>
      <w:r w:rsidR="0007371D">
        <w:rPr>
          <w:rFonts w:eastAsia="Times New Roman"/>
        </w:rPr>
        <w:t>maintenance</w:t>
      </w:r>
      <w:r w:rsidR="009F687C">
        <w:rPr>
          <w:rFonts w:eastAsia="Times New Roman"/>
        </w:rPr>
        <w:t xml:space="preserve"> week</w:t>
      </w:r>
      <w:r>
        <w:rPr>
          <w:rFonts w:eastAsia="Times New Roman"/>
        </w:rPr>
        <w:t xml:space="preserve"> should receive a quality audit check by the </w:t>
      </w:r>
      <w:r w:rsidR="009F687C">
        <w:rPr>
          <w:rFonts w:eastAsia="Times New Roman"/>
        </w:rPr>
        <w:t>E</w:t>
      </w:r>
      <w:r>
        <w:rPr>
          <w:rFonts w:eastAsia="Times New Roman"/>
        </w:rPr>
        <w:t>ngineering supervisory staff. This should be documented on the audit paperwork and on the weekly</w:t>
      </w:r>
      <w:r w:rsidR="00A41613">
        <w:rPr>
          <w:rFonts w:eastAsia="Times New Roman"/>
        </w:rPr>
        <w:t xml:space="preserve"> backshift</w:t>
      </w:r>
      <w:r>
        <w:rPr>
          <w:rFonts w:eastAsia="Times New Roman"/>
        </w:rPr>
        <w:t xml:space="preserve"> audit total sheet.</w:t>
      </w:r>
    </w:p>
    <w:p w14:paraId="748B5C87" w14:textId="7EED21DF" w:rsidR="00BB2A6C" w:rsidRPr="0044208B" w:rsidRDefault="00207932" w:rsidP="00DA3478">
      <w:pPr>
        <w:jc w:val="both"/>
        <w:rPr>
          <w:rStyle w:val="Heading3Char"/>
          <w:rFonts w:asciiTheme="minorHAnsi" w:eastAsiaTheme="minorHAnsi" w:hAnsiTheme="minorHAnsi" w:cstheme="minorBidi"/>
          <w:color w:val="auto"/>
          <w:sz w:val="22"/>
          <w:szCs w:val="22"/>
        </w:rPr>
      </w:pPr>
      <w:r w:rsidRPr="00207932">
        <w:rPr>
          <w:b/>
          <w:bCs/>
        </w:rPr>
        <w:t>Missed scheduled check</w:t>
      </w:r>
      <w:r>
        <w:t xml:space="preserve"> – </w:t>
      </w:r>
      <w:r w:rsidR="002E6E15">
        <w:t>I</w:t>
      </w:r>
      <w:r>
        <w:t>f the vehicle misses its scheduled safety check for any reason this should be completed at the earliest opportunity</w:t>
      </w:r>
      <w:r w:rsidR="008F348C">
        <w:t xml:space="preserve">, if it fails to be completed prior to the vehicles scheduled inspection then a missed </w:t>
      </w:r>
      <w:r w:rsidR="00DB7C84">
        <w:t xml:space="preserve">VOR </w:t>
      </w:r>
      <w:r w:rsidR="008F348C">
        <w:t>mid-safety inspection sheet should be</w:t>
      </w:r>
      <w:r w:rsidR="0044208B">
        <w:t xml:space="preserve"> uploaded to Freeway or</w:t>
      </w:r>
      <w:r w:rsidR="008F348C">
        <w:t xml:space="preserve"> placed in the file.</w:t>
      </w:r>
    </w:p>
    <w:sectPr w:rsidR="00BB2A6C" w:rsidRPr="0044208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9E13B" w14:textId="77777777" w:rsidR="007E7DC9" w:rsidRDefault="007E7DC9" w:rsidP="001A3E44">
      <w:pPr>
        <w:spacing w:after="0" w:line="240" w:lineRule="auto"/>
      </w:pPr>
      <w:r>
        <w:separator/>
      </w:r>
    </w:p>
  </w:endnote>
  <w:endnote w:type="continuationSeparator" w:id="0">
    <w:p w14:paraId="6423C36F" w14:textId="77777777" w:rsidR="007E7DC9" w:rsidRDefault="007E7DC9" w:rsidP="001A3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89292" w14:textId="6BBD9792" w:rsidR="001A3E44" w:rsidRDefault="00AF5EE5">
    <w:pPr>
      <w:pStyle w:val="Footer"/>
    </w:pPr>
    <w:fldSimple w:instr=" FILENAME \* MERGEFORMAT ">
      <w:r>
        <w:rPr>
          <w:noProof/>
        </w:rPr>
        <w:t>Mid-Safety Inspection Procedure v1 Review Date - June 202</w:t>
      </w:r>
      <w:r w:rsidR="003B15FC">
        <w:rPr>
          <w:noProof/>
        </w:rPr>
        <w:t>7</w:t>
      </w:r>
    </w:fldSimple>
  </w:p>
  <w:p w14:paraId="4417EC7F" w14:textId="77777777" w:rsidR="001A3E44" w:rsidRDefault="001A3E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88C82" w14:textId="77777777" w:rsidR="007E7DC9" w:rsidRDefault="007E7DC9" w:rsidP="001A3E44">
      <w:pPr>
        <w:spacing w:after="0" w:line="240" w:lineRule="auto"/>
      </w:pPr>
      <w:r>
        <w:separator/>
      </w:r>
    </w:p>
  </w:footnote>
  <w:footnote w:type="continuationSeparator" w:id="0">
    <w:p w14:paraId="467D10FB" w14:textId="77777777" w:rsidR="007E7DC9" w:rsidRDefault="007E7DC9" w:rsidP="001A3E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BF9"/>
    <w:multiLevelType w:val="hybridMultilevel"/>
    <w:tmpl w:val="112E7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D1815"/>
    <w:multiLevelType w:val="multilevel"/>
    <w:tmpl w:val="4B00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0F2962"/>
    <w:multiLevelType w:val="hybridMultilevel"/>
    <w:tmpl w:val="B99E9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FD7E06"/>
    <w:multiLevelType w:val="hybridMultilevel"/>
    <w:tmpl w:val="EBA81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551E8E"/>
    <w:multiLevelType w:val="hybridMultilevel"/>
    <w:tmpl w:val="CA1A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CD363E"/>
    <w:multiLevelType w:val="hybridMultilevel"/>
    <w:tmpl w:val="64D82E54"/>
    <w:lvl w:ilvl="0" w:tplc="77E028B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5711651">
    <w:abstractNumId w:val="4"/>
  </w:num>
  <w:num w:numId="2" w16cid:durableId="261954795">
    <w:abstractNumId w:val="2"/>
  </w:num>
  <w:num w:numId="3" w16cid:durableId="646477303">
    <w:abstractNumId w:val="0"/>
  </w:num>
  <w:num w:numId="4" w16cid:durableId="1041904745">
    <w:abstractNumId w:val="1"/>
  </w:num>
  <w:num w:numId="5" w16cid:durableId="1273434450">
    <w:abstractNumId w:val="5"/>
  </w:num>
  <w:num w:numId="6" w16cid:durableId="4026034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737"/>
    <w:rsid w:val="0007371D"/>
    <w:rsid w:val="000979B7"/>
    <w:rsid w:val="00097D9C"/>
    <w:rsid w:val="000E644E"/>
    <w:rsid w:val="000E788E"/>
    <w:rsid w:val="000F23EE"/>
    <w:rsid w:val="00110A23"/>
    <w:rsid w:val="00136497"/>
    <w:rsid w:val="00187410"/>
    <w:rsid w:val="001A3E44"/>
    <w:rsid w:val="001A4B36"/>
    <w:rsid w:val="001B66AA"/>
    <w:rsid w:val="001E680B"/>
    <w:rsid w:val="00207932"/>
    <w:rsid w:val="00225337"/>
    <w:rsid w:val="0029644D"/>
    <w:rsid w:val="002E6E15"/>
    <w:rsid w:val="003056AE"/>
    <w:rsid w:val="003116D0"/>
    <w:rsid w:val="00360CD5"/>
    <w:rsid w:val="003B15FC"/>
    <w:rsid w:val="003D3F53"/>
    <w:rsid w:val="003F4868"/>
    <w:rsid w:val="00400985"/>
    <w:rsid w:val="0043098E"/>
    <w:rsid w:val="0044208B"/>
    <w:rsid w:val="004529B8"/>
    <w:rsid w:val="00467B7C"/>
    <w:rsid w:val="00470C7D"/>
    <w:rsid w:val="0048453C"/>
    <w:rsid w:val="004959B7"/>
    <w:rsid w:val="004B7FCC"/>
    <w:rsid w:val="004C0A86"/>
    <w:rsid w:val="004D19F6"/>
    <w:rsid w:val="004E3809"/>
    <w:rsid w:val="004E5D58"/>
    <w:rsid w:val="00511B33"/>
    <w:rsid w:val="00522E5C"/>
    <w:rsid w:val="0053649C"/>
    <w:rsid w:val="00557E19"/>
    <w:rsid w:val="006239C8"/>
    <w:rsid w:val="00670DF3"/>
    <w:rsid w:val="006E3AB1"/>
    <w:rsid w:val="00714682"/>
    <w:rsid w:val="007963CF"/>
    <w:rsid w:val="007E7DC9"/>
    <w:rsid w:val="00844BA3"/>
    <w:rsid w:val="00891737"/>
    <w:rsid w:val="008F348C"/>
    <w:rsid w:val="00911DAB"/>
    <w:rsid w:val="00955A08"/>
    <w:rsid w:val="009A0C20"/>
    <w:rsid w:val="009D1506"/>
    <w:rsid w:val="009F17C7"/>
    <w:rsid w:val="009F687C"/>
    <w:rsid w:val="00A27C68"/>
    <w:rsid w:val="00A41613"/>
    <w:rsid w:val="00A4254A"/>
    <w:rsid w:val="00A71025"/>
    <w:rsid w:val="00AA3769"/>
    <w:rsid w:val="00AE4CB5"/>
    <w:rsid w:val="00AE5B66"/>
    <w:rsid w:val="00AF310F"/>
    <w:rsid w:val="00AF5EE5"/>
    <w:rsid w:val="00B161D9"/>
    <w:rsid w:val="00B45E73"/>
    <w:rsid w:val="00B90B4C"/>
    <w:rsid w:val="00BB2A6C"/>
    <w:rsid w:val="00BC4C15"/>
    <w:rsid w:val="00BD366A"/>
    <w:rsid w:val="00BE6240"/>
    <w:rsid w:val="00C2515E"/>
    <w:rsid w:val="00C53032"/>
    <w:rsid w:val="00C74DE5"/>
    <w:rsid w:val="00CB025E"/>
    <w:rsid w:val="00CC2476"/>
    <w:rsid w:val="00CF372D"/>
    <w:rsid w:val="00CF5D05"/>
    <w:rsid w:val="00D038FF"/>
    <w:rsid w:val="00DA3478"/>
    <w:rsid w:val="00DA6E14"/>
    <w:rsid w:val="00DB6068"/>
    <w:rsid w:val="00DB7C84"/>
    <w:rsid w:val="00DC0060"/>
    <w:rsid w:val="00DE3E01"/>
    <w:rsid w:val="00E02176"/>
    <w:rsid w:val="00E10AC9"/>
    <w:rsid w:val="00E6021B"/>
    <w:rsid w:val="00E838E4"/>
    <w:rsid w:val="00EE07A3"/>
    <w:rsid w:val="00F43C13"/>
    <w:rsid w:val="00FF3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8B96A"/>
  <w15:chartTrackingRefBased/>
  <w15:docId w15:val="{0DBE5125-5177-40F1-BAC0-64C5F78ED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C20"/>
  </w:style>
  <w:style w:type="paragraph" w:styleId="Heading2">
    <w:name w:val="heading 2"/>
    <w:basedOn w:val="Normal"/>
    <w:next w:val="Normal"/>
    <w:link w:val="Heading2Char"/>
    <w:uiPriority w:val="9"/>
    <w:unhideWhenUsed/>
    <w:qFormat/>
    <w:rsid w:val="00B45E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45E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5D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D58"/>
    <w:rPr>
      <w:rFonts w:ascii="Segoe UI" w:hAnsi="Segoe UI" w:cs="Segoe UI"/>
      <w:sz w:val="18"/>
      <w:szCs w:val="18"/>
    </w:rPr>
  </w:style>
  <w:style w:type="character" w:customStyle="1" w:styleId="Heading2Char">
    <w:name w:val="Heading 2 Char"/>
    <w:basedOn w:val="DefaultParagraphFont"/>
    <w:link w:val="Heading2"/>
    <w:uiPriority w:val="9"/>
    <w:rsid w:val="00B45E7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45E7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714682"/>
    <w:pPr>
      <w:ind w:left="720"/>
      <w:contextualSpacing/>
    </w:pPr>
  </w:style>
  <w:style w:type="paragraph" w:styleId="NormalWeb">
    <w:name w:val="Normal (Web)"/>
    <w:basedOn w:val="Normal"/>
    <w:uiPriority w:val="99"/>
    <w:unhideWhenUsed/>
    <w:rsid w:val="00A7102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470C7D"/>
    <w:pPr>
      <w:spacing w:after="0" w:line="240" w:lineRule="auto"/>
    </w:pPr>
  </w:style>
  <w:style w:type="character" w:styleId="Hyperlink">
    <w:name w:val="Hyperlink"/>
    <w:basedOn w:val="DefaultParagraphFont"/>
    <w:uiPriority w:val="99"/>
    <w:unhideWhenUsed/>
    <w:rsid w:val="008F348C"/>
    <w:rPr>
      <w:color w:val="0563C1" w:themeColor="hyperlink"/>
      <w:u w:val="single"/>
    </w:rPr>
  </w:style>
  <w:style w:type="character" w:styleId="UnresolvedMention">
    <w:name w:val="Unresolved Mention"/>
    <w:basedOn w:val="DefaultParagraphFont"/>
    <w:uiPriority w:val="99"/>
    <w:semiHidden/>
    <w:unhideWhenUsed/>
    <w:rsid w:val="008F348C"/>
    <w:rPr>
      <w:color w:val="605E5C"/>
      <w:shd w:val="clear" w:color="auto" w:fill="E1DFDD"/>
    </w:rPr>
  </w:style>
  <w:style w:type="character" w:styleId="FollowedHyperlink">
    <w:name w:val="FollowedHyperlink"/>
    <w:basedOn w:val="DefaultParagraphFont"/>
    <w:uiPriority w:val="99"/>
    <w:semiHidden/>
    <w:unhideWhenUsed/>
    <w:rsid w:val="008F348C"/>
    <w:rPr>
      <w:color w:val="954F72" w:themeColor="followedHyperlink"/>
      <w:u w:val="single"/>
    </w:rPr>
  </w:style>
  <w:style w:type="paragraph" w:styleId="Header">
    <w:name w:val="header"/>
    <w:basedOn w:val="Normal"/>
    <w:link w:val="HeaderChar"/>
    <w:uiPriority w:val="99"/>
    <w:unhideWhenUsed/>
    <w:rsid w:val="001A3E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E44"/>
  </w:style>
  <w:style w:type="paragraph" w:styleId="Footer">
    <w:name w:val="footer"/>
    <w:basedOn w:val="Normal"/>
    <w:link w:val="FooterChar"/>
    <w:uiPriority w:val="99"/>
    <w:unhideWhenUsed/>
    <w:rsid w:val="001A3E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0848">
      <w:bodyDiv w:val="1"/>
      <w:marLeft w:val="0"/>
      <w:marRight w:val="0"/>
      <w:marTop w:val="0"/>
      <w:marBottom w:val="0"/>
      <w:divBdr>
        <w:top w:val="none" w:sz="0" w:space="0" w:color="auto"/>
        <w:left w:val="none" w:sz="0" w:space="0" w:color="auto"/>
        <w:bottom w:val="none" w:sz="0" w:space="0" w:color="auto"/>
        <w:right w:val="none" w:sz="0" w:space="0" w:color="auto"/>
      </w:divBdr>
    </w:div>
    <w:div w:id="547768360">
      <w:bodyDiv w:val="1"/>
      <w:marLeft w:val="0"/>
      <w:marRight w:val="0"/>
      <w:marTop w:val="0"/>
      <w:marBottom w:val="0"/>
      <w:divBdr>
        <w:top w:val="none" w:sz="0" w:space="0" w:color="auto"/>
        <w:left w:val="none" w:sz="0" w:space="0" w:color="auto"/>
        <w:bottom w:val="none" w:sz="0" w:space="0" w:color="auto"/>
        <w:right w:val="none" w:sz="0" w:space="0" w:color="auto"/>
      </w:divBdr>
    </w:div>
    <w:div w:id="782110481">
      <w:bodyDiv w:val="1"/>
      <w:marLeft w:val="0"/>
      <w:marRight w:val="0"/>
      <w:marTop w:val="0"/>
      <w:marBottom w:val="0"/>
      <w:divBdr>
        <w:top w:val="none" w:sz="0" w:space="0" w:color="auto"/>
        <w:left w:val="none" w:sz="0" w:space="0" w:color="auto"/>
        <w:bottom w:val="none" w:sz="0" w:space="0" w:color="auto"/>
        <w:right w:val="none" w:sz="0" w:space="0" w:color="auto"/>
      </w:divBdr>
      <w:divsChild>
        <w:div w:id="1811484652">
          <w:marLeft w:val="0"/>
          <w:marRight w:val="0"/>
          <w:marTop w:val="0"/>
          <w:marBottom w:val="0"/>
          <w:divBdr>
            <w:top w:val="none" w:sz="0" w:space="0" w:color="auto"/>
            <w:left w:val="none" w:sz="0" w:space="0" w:color="auto"/>
            <w:bottom w:val="none" w:sz="0" w:space="0" w:color="auto"/>
            <w:right w:val="none" w:sz="0" w:space="0" w:color="auto"/>
          </w:divBdr>
          <w:divsChild>
            <w:div w:id="1341085735">
              <w:marLeft w:val="0"/>
              <w:marRight w:val="0"/>
              <w:marTop w:val="0"/>
              <w:marBottom w:val="0"/>
              <w:divBdr>
                <w:top w:val="none" w:sz="0" w:space="0" w:color="auto"/>
                <w:left w:val="none" w:sz="0" w:space="0" w:color="auto"/>
                <w:bottom w:val="none" w:sz="0" w:space="0" w:color="auto"/>
                <w:right w:val="none" w:sz="0" w:space="0" w:color="auto"/>
              </w:divBdr>
              <w:divsChild>
                <w:div w:id="123320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45425">
          <w:marLeft w:val="0"/>
          <w:marRight w:val="0"/>
          <w:marTop w:val="0"/>
          <w:marBottom w:val="0"/>
          <w:divBdr>
            <w:top w:val="none" w:sz="0" w:space="0" w:color="auto"/>
            <w:left w:val="none" w:sz="0" w:space="0" w:color="auto"/>
            <w:bottom w:val="none" w:sz="0" w:space="0" w:color="auto"/>
            <w:right w:val="none" w:sz="0" w:space="0" w:color="auto"/>
          </w:divBdr>
          <w:divsChild>
            <w:div w:id="1201162177">
              <w:marLeft w:val="0"/>
              <w:marRight w:val="0"/>
              <w:marTop w:val="0"/>
              <w:marBottom w:val="0"/>
              <w:divBdr>
                <w:top w:val="none" w:sz="0" w:space="0" w:color="auto"/>
                <w:left w:val="none" w:sz="0" w:space="0" w:color="auto"/>
                <w:bottom w:val="none" w:sz="0" w:space="0" w:color="auto"/>
                <w:right w:val="none" w:sz="0" w:space="0" w:color="auto"/>
              </w:divBdr>
              <w:divsChild>
                <w:div w:id="143112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24098">
      <w:bodyDiv w:val="1"/>
      <w:marLeft w:val="0"/>
      <w:marRight w:val="0"/>
      <w:marTop w:val="0"/>
      <w:marBottom w:val="0"/>
      <w:divBdr>
        <w:top w:val="none" w:sz="0" w:space="0" w:color="auto"/>
        <w:left w:val="none" w:sz="0" w:space="0" w:color="auto"/>
        <w:bottom w:val="none" w:sz="0" w:space="0" w:color="auto"/>
        <w:right w:val="none" w:sz="0" w:space="0" w:color="auto"/>
      </w:divBdr>
    </w:div>
    <w:div w:id="1359501831">
      <w:bodyDiv w:val="1"/>
      <w:marLeft w:val="0"/>
      <w:marRight w:val="0"/>
      <w:marTop w:val="0"/>
      <w:marBottom w:val="0"/>
      <w:divBdr>
        <w:top w:val="none" w:sz="0" w:space="0" w:color="auto"/>
        <w:left w:val="none" w:sz="0" w:space="0" w:color="auto"/>
        <w:bottom w:val="none" w:sz="0" w:space="0" w:color="auto"/>
        <w:right w:val="none" w:sz="0" w:space="0" w:color="auto"/>
      </w:divBdr>
    </w:div>
    <w:div w:id="162549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3F1AB-FB59-4B65-A45A-53B97FB72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415</Words>
  <Characters>2371</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
      <vt:lpstr>        Mid-Safety Inspection Check Procedure</vt:lpstr>
    </vt:vector>
  </TitlesOfParts>
  <Company>Lothian Buses Ltd</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Ritchie, Ben</dc:creator>
  <cp:keywords/>
  <dc:description/>
  <cp:lastModifiedBy>Dastey, Dylan</cp:lastModifiedBy>
  <cp:revision>2</cp:revision>
  <cp:lastPrinted>2023-04-03T10:53:00Z</cp:lastPrinted>
  <dcterms:created xsi:type="dcterms:W3CDTF">2025-08-11T09:10:00Z</dcterms:created>
  <dcterms:modified xsi:type="dcterms:W3CDTF">2025-08-11T09:10:00Z</dcterms:modified>
  <cp:contentStatus/>
</cp:coreProperties>
</file>